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</w:t>
            </w:r>
            <w:r w:rsidR="00266326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اميل حداد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 w:rsidR="0026632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17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/    </w:t>
            </w:r>
            <w:r w:rsidR="00266326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11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 /</w:t>
            </w:r>
            <w:r w:rsidR="00266326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2023</w:t>
            </w:r>
            <w:bookmarkStart w:id="0" w:name="_GoBack"/>
            <w:bookmarkEnd w:id="0"/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</w:t>
            </w:r>
            <w:r w:rsidR="0026632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ب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8234C1">
        <w:rPr>
          <w:rFonts w:ascii="Helvetica" w:hAnsi="Helvetica" w:cs="Helvetica"/>
          <w:color w:val="101518"/>
          <w:shd w:val="clear" w:color="auto" w:fill="FFFFFF"/>
          <w:rtl/>
        </w:rPr>
        <w:t>أما أنتم فقد قبلتم المسحة من القدوس وحصلتم جميعاً على المعرفة</w:t>
      </w:r>
      <w:r w:rsidR="008234C1">
        <w:rPr>
          <w:rFonts w:ascii="Helvetica" w:hAnsi="Helvetica" w:cs="Helvetica" w:hint="cs"/>
          <w:color w:val="101518"/>
          <w:shd w:val="clear" w:color="auto" w:fill="FFFFFF"/>
          <w:rtl/>
        </w:rPr>
        <w:t>1(</w:t>
      </w:r>
      <w:r w:rsidR="008234C1">
        <w:rPr>
          <w:rFonts w:ascii="Helvetica" w:hAnsi="Helvetica" w:cs="Helvetica"/>
          <w:color w:val="101518"/>
          <w:shd w:val="clear" w:color="auto" w:fill="FFFFFF"/>
          <w:rtl/>
        </w:rPr>
        <w:t>يوحنا20:2</w:t>
      </w:r>
      <w:r w:rsidR="008234C1">
        <w:rPr>
          <w:rFonts w:ascii="Helvetica" w:hAnsi="Helvetica" w:cs="Helvetica" w:hint="cs"/>
          <w:color w:val="101518"/>
          <w:shd w:val="clear" w:color="auto" w:fill="FFFFFF"/>
          <w:rtl/>
        </w:rPr>
        <w:t>)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F1CF5" w:rsidRDefault="007A1348" w:rsidP="004F1CF5">
      <w:pPr>
        <w:pStyle w:val="NormalWeb"/>
        <w:bidi/>
        <w:spacing w:before="0" w:beforeAutospacing="0" w:after="150" w:afterAutospacing="0"/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الميرون: " ________________</w:t>
      </w:r>
      <w:r w:rsidR="004F1CF5" w:rsidRPr="004F1CF5">
        <w:rPr>
          <w:b/>
          <w:bCs/>
          <w:sz w:val="40"/>
          <w:szCs w:val="40"/>
          <w:rtl/>
        </w:rPr>
        <w:t xml:space="preserve"> </w:t>
      </w:r>
      <w:r w:rsidR="004F1CF5">
        <w:rPr>
          <w:b/>
          <w:bCs/>
          <w:sz w:val="40"/>
          <w:szCs w:val="40"/>
          <w:rtl/>
        </w:rPr>
        <w:br/>
      </w:r>
      <w:r w:rsidR="004F1CF5" w:rsidRPr="004F1CF5">
        <w:rPr>
          <w:b/>
          <w:bCs/>
          <w:color w:val="000000" w:themeColor="text1"/>
          <w:rtl/>
        </w:rPr>
        <w:t>"حِينَئِذٍ وَضَعَا الأَيَادِيَ عَلَيْهِمْ فَقَبِلُوا الرُّوحَ الْقُدُسَ" </w:t>
      </w:r>
      <w:hyperlink r:id="rId7" w:tgtFrame="_blank" w:history="1">
        <w:r w:rsidR="004F1CF5" w:rsidRPr="004F1CF5">
          <w:rPr>
            <w:rStyle w:val="Hyperlink"/>
            <w:b/>
            <w:bCs/>
            <w:color w:val="000000" w:themeColor="text1"/>
            <w:rtl/>
          </w:rPr>
          <w:t>(سفر أعمال الرسل 8: 17)</w:t>
        </w:r>
      </w:hyperlink>
    </w:p>
    <w:p w:rsidR="007A1348" w:rsidRDefault="004F1CF5" w:rsidP="004F1CF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t> 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4F1CF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____</w:t>
      </w:r>
      <w:r w:rsidR="00DA47CA" w:rsidRPr="00DA47CA">
        <w:rPr>
          <w:rFonts w:ascii="Helvetica" w:hAnsi="Helvetica" w:cs="Helvetica"/>
          <w:color w:val="101518"/>
          <w:shd w:val="clear" w:color="auto" w:fill="FFFFFF"/>
          <w:rtl/>
        </w:rPr>
        <w:t xml:space="preserve"> </w:t>
      </w:r>
      <w:r w:rsidR="00DA47CA">
        <w:rPr>
          <w:rFonts w:ascii="Helvetica" w:hAnsi="Helvetica" w:cs="Helvetica"/>
          <w:color w:val="101518"/>
          <w:shd w:val="clear" w:color="auto" w:fill="FFFFFF"/>
          <w:rtl/>
        </w:rPr>
        <w:t>احمدوا الرب ، لأنه صالح. لان الى الابد رحمته ". سفر المزامير ٩٥: ٢ ـ</w:t>
      </w:r>
      <w:r w:rsidR="00DA47CA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tbl>
      <w:tblPr>
        <w:bidiVisual/>
        <w:tblW w:w="4250" w:type="pct"/>
        <w:shd w:val="clear" w:color="auto" w:fill="DBDAEC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956"/>
      </w:tblGrid>
      <w:tr w:rsidR="00DA47CA" w:rsidTr="00DA47CA">
        <w:tc>
          <w:tcPr>
            <w:tcW w:w="0" w:type="auto"/>
            <w:shd w:val="clear" w:color="auto" w:fill="DBDA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7CA" w:rsidRDefault="00E66FED">
            <w:pPr>
              <w:pStyle w:val="NormalWeb"/>
              <w:bidi/>
              <w:spacing w:before="0" w:beforeAutospacing="0" w:after="150" w:afterAutospacing="0"/>
              <w:rPr>
                <w:rFonts w:ascii="Helvetica" w:hAnsi="Helvetica" w:cs="Helvetic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آية سِر التوبة والإعتراف: " _______</w:t>
            </w:r>
            <w:r w:rsidR="00DA47CA" w:rsidRPr="00DA47CA">
              <w:rPr>
                <w:rFonts w:ascii="Helvetica" w:hAnsi="Helvetica" w:cs="Helvetica"/>
                <w:b/>
                <w:bCs/>
                <w:sz w:val="40"/>
                <w:szCs w:val="40"/>
                <w:rtl/>
              </w:rPr>
              <w:t xml:space="preserve"> </w:t>
            </w:r>
            <w:r w:rsidR="00DA47CA">
              <w:rPr>
                <w:rFonts w:ascii="Helvetica" w:hAnsi="Helvetica" w:cs="Helvetica"/>
                <w:b/>
                <w:bCs/>
                <w:sz w:val="40"/>
                <w:szCs w:val="40"/>
                <w:rtl/>
              </w:rPr>
              <w:br/>
            </w:r>
            <w:r w:rsidR="00DA47CA" w:rsidRPr="00DA47CA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  <w:rtl/>
              </w:rPr>
              <w:t>"لاَ تَسْتَحِي أَنْ تَعْتَرِفَ بِخَطَايَاكَ، وَلاَ تُغَالِبْ مَجْرَى النَّهْرِ" </w:t>
            </w:r>
            <w:hyperlink r:id="rId8" w:tgtFrame="_blank" w:history="1">
              <w:r w:rsidR="00DA47CA" w:rsidRPr="00DA47CA">
                <w:rPr>
                  <w:rStyle w:val="Hyperlink"/>
                  <w:rFonts w:ascii="Helvetica" w:hAnsi="Helvetica" w:cs="Helvetica"/>
                  <w:b/>
                  <w:bCs/>
                  <w:color w:val="000000" w:themeColor="text1"/>
                  <w:sz w:val="20"/>
                  <w:szCs w:val="20"/>
                  <w:rtl/>
                </w:rPr>
                <w:t>(سفر يشوع بن سيراخ 4: 31)</w:t>
              </w:r>
            </w:hyperlink>
          </w:p>
        </w:tc>
      </w:tr>
    </w:tbl>
    <w:p w:rsidR="00E66FED" w:rsidRDefault="00DA47CA" w:rsidP="00DA47CA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6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Pr="00B93933" w:rsidRDefault="00E66FED" w:rsidP="00B93933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B939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فخرجوا وصاروا يكرزون ان يتوبوا واخرجوا شياطين كثيرة ودهنوا بزيت مرضى كثيرين فشفوهم (مرقس6-13</w:t>
      </w:r>
      <w:r w:rsidR="006A44EC">
        <w:rPr>
          <w:rFonts w:ascii="Simplified Arabic" w:hAnsi="Simplified Arabic" w:cs="Simplified Arabic" w:hint="cs"/>
          <w:sz w:val="28"/>
          <w:szCs w:val="28"/>
          <w:rtl/>
          <w:lang w:bidi="ar-JO"/>
        </w:rPr>
        <w:t>,12)</w:t>
      </w: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DA47CA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______</w:t>
      </w:r>
      <w:r w:rsidR="00CB5D87" w:rsidRPr="00CB5D87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DBDAEC"/>
        </w:rPr>
        <w:t xml:space="preserve"> </w:t>
      </w:r>
      <w:r w:rsidR="00CB5D87" w:rsidRPr="00CB5D87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DBDAEC"/>
        </w:rPr>
        <w:t>"</w:t>
      </w:r>
      <w:r w:rsidR="00CB5D87" w:rsidRPr="00CB5D87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DBDAEC"/>
          <w:rtl/>
        </w:rPr>
        <w:t>اِسْمَعِي يَا بِنْتُ وَانْظُرِي، وَأَمِيلِي أُذُنَكِ، وَانْسَيْ شَعْبَكِ وَبَيْتَ أَبِيكِ، فَيَشْتَهِيَ الْمَلِكُ حُسْنَكِ، لأَنَّهُ هُوَ سَيِّدُكِ فَاسْجُدِي لَهُ</w:t>
      </w:r>
      <w:r w:rsidR="00CB5D87" w:rsidRPr="00CB5D87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DBDAEC"/>
        </w:rPr>
        <w:t>" (</w:t>
      </w:r>
      <w:r w:rsidR="00CB5D87" w:rsidRPr="00CB5D87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DBDAEC"/>
          <w:rtl/>
        </w:rPr>
        <w:t>سفر المزامير 45: 10، 11</w:t>
      </w:r>
      <w:r w:rsidR="00CB5D87" w:rsidRPr="00CB5D87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DBDAEC"/>
        </w:rPr>
        <w:t>)</w:t>
      </w:r>
      <w:r w:rsidR="00CB5D87" w:rsidRPr="00CB5D87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 </w:t>
      </w:r>
    </w:p>
    <w:p w:rsidR="007A1348" w:rsidRDefault="00E66FED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</w:t>
      </w:r>
    </w:p>
    <w:tbl>
      <w:tblPr>
        <w:bidiVisual/>
        <w:tblW w:w="4250" w:type="pct"/>
        <w:shd w:val="clear" w:color="auto" w:fill="DBDAEC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956"/>
      </w:tblGrid>
      <w:tr w:rsidR="00F502B2" w:rsidTr="00F502B2">
        <w:tc>
          <w:tcPr>
            <w:tcW w:w="0" w:type="auto"/>
            <w:shd w:val="clear" w:color="auto" w:fill="DBDA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02B2" w:rsidRDefault="00114C0E">
            <w:pPr>
              <w:pStyle w:val="NormalWeb"/>
              <w:bidi/>
              <w:spacing w:before="0" w:beforeAutospacing="0" w:after="150" w:afterAutospacing="0"/>
              <w:rPr>
                <w:rFonts w:ascii="Helvetica" w:hAnsi="Helvetica" w:cs="Helvetica"/>
              </w:rPr>
            </w:pPr>
            <w:r w:rsidRPr="007A134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آية عن سِر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الكهنوت</w:t>
            </w:r>
            <w:r w:rsidRPr="007A134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 " _____________</w:t>
            </w:r>
            <w:r w:rsidR="00F502B2" w:rsidRPr="00F502B2">
              <w:rPr>
                <w:rFonts w:ascii="Helvetica" w:hAnsi="Helvetica" w:cs="Helvetica"/>
                <w:b/>
                <w:bCs/>
                <w:sz w:val="40"/>
                <w:szCs w:val="40"/>
                <w:rtl/>
              </w:rPr>
              <w:t xml:space="preserve"> </w:t>
            </w:r>
            <w:r w:rsidR="00F502B2">
              <w:rPr>
                <w:rFonts w:ascii="Helvetica" w:hAnsi="Helvetica" w:cs="Helvetica"/>
                <w:b/>
                <w:bCs/>
                <w:sz w:val="40"/>
                <w:szCs w:val="40"/>
                <w:rtl/>
              </w:rPr>
              <w:br/>
            </w:r>
            <w:r w:rsidR="00F502B2" w:rsidRPr="00F502B2">
              <w:rPr>
                <w:rFonts w:ascii="Helvetica" w:hAnsi="Helvetica" w:cs="Helvetica"/>
                <w:b/>
                <w:bCs/>
                <w:color w:val="000000" w:themeColor="text1"/>
                <w:rtl/>
              </w:rPr>
              <w:t>"اخْشَ الرَّبَّ بِكُلِّ نَفْسِكَ، وَاحْتَرِمْ كَهَنَتَهُ" </w:t>
            </w:r>
            <w:hyperlink r:id="rId9" w:tgtFrame="_blank" w:history="1">
              <w:r w:rsidR="00F502B2" w:rsidRPr="00F502B2">
                <w:rPr>
                  <w:rStyle w:val="Hyperlink"/>
                  <w:rFonts w:ascii="Helvetica" w:hAnsi="Helvetica" w:cs="Helvetica"/>
                  <w:b/>
                  <w:bCs/>
                  <w:color w:val="000000" w:themeColor="text1"/>
                  <w:rtl/>
                </w:rPr>
                <w:t>(سفر يشوع بن سيراخ 7: 31)</w:t>
              </w:r>
            </w:hyperlink>
          </w:p>
        </w:tc>
      </w:tr>
    </w:tbl>
    <w:p w:rsidR="00114C0E" w:rsidRDefault="00F502B2" w:rsidP="00F502B2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14C0E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="00114C0E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156" w:rsidRDefault="00820156" w:rsidP="006127EC">
      <w:pPr>
        <w:spacing w:after="0" w:line="240" w:lineRule="auto"/>
      </w:pPr>
      <w:r>
        <w:separator/>
      </w:r>
    </w:p>
  </w:endnote>
  <w:endnote w:type="continuationSeparator" w:id="0">
    <w:p w:rsidR="00820156" w:rsidRDefault="00820156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156" w:rsidRDefault="00820156" w:rsidP="006127EC">
      <w:pPr>
        <w:spacing w:after="0" w:line="240" w:lineRule="auto"/>
      </w:pPr>
      <w:r>
        <w:separator/>
      </w:r>
    </w:p>
  </w:footnote>
  <w:footnote w:type="continuationSeparator" w:id="0">
    <w:p w:rsidR="00820156" w:rsidRDefault="00820156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BAD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7B40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81B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266326"/>
    <w:rsid w:val="003878B1"/>
    <w:rsid w:val="003E53DC"/>
    <w:rsid w:val="00437876"/>
    <w:rsid w:val="00482316"/>
    <w:rsid w:val="004A722F"/>
    <w:rsid w:val="004F1CF5"/>
    <w:rsid w:val="00541B25"/>
    <w:rsid w:val="0060436B"/>
    <w:rsid w:val="006127EC"/>
    <w:rsid w:val="00640DFF"/>
    <w:rsid w:val="0064760B"/>
    <w:rsid w:val="006A44EC"/>
    <w:rsid w:val="006B298C"/>
    <w:rsid w:val="006C4E03"/>
    <w:rsid w:val="006E60D2"/>
    <w:rsid w:val="007A1348"/>
    <w:rsid w:val="00820156"/>
    <w:rsid w:val="008234C1"/>
    <w:rsid w:val="00855067"/>
    <w:rsid w:val="008A60D7"/>
    <w:rsid w:val="009A709C"/>
    <w:rsid w:val="00A97657"/>
    <w:rsid w:val="00B042CA"/>
    <w:rsid w:val="00B22C93"/>
    <w:rsid w:val="00B73E66"/>
    <w:rsid w:val="00B93933"/>
    <w:rsid w:val="00BF6C58"/>
    <w:rsid w:val="00CB0158"/>
    <w:rsid w:val="00CB5D87"/>
    <w:rsid w:val="00CC74A5"/>
    <w:rsid w:val="00D840C1"/>
    <w:rsid w:val="00DA47CA"/>
    <w:rsid w:val="00DB19E5"/>
    <w:rsid w:val="00E5225D"/>
    <w:rsid w:val="00E66FED"/>
    <w:rsid w:val="00F502B2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5678A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DA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28&amp;chapter=4&amp;vmin=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54&amp;chapter=8&amp;vmin=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-takla.org/Bibles/BibleSearch/showVerses.php?book=28&amp;chapter=7&amp;vmin=31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Hazim</cp:lastModifiedBy>
  <cp:revision>3</cp:revision>
  <cp:lastPrinted>2023-10-26T08:15:00Z</cp:lastPrinted>
  <dcterms:created xsi:type="dcterms:W3CDTF">2023-11-17T14:12:00Z</dcterms:created>
  <dcterms:modified xsi:type="dcterms:W3CDTF">2023-11-17T14:12:00Z</dcterms:modified>
</cp:coreProperties>
</file>