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FB" w:rsidRP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8"/>
          <w:szCs w:val="48"/>
        </w:rPr>
      </w:pPr>
      <w:r w:rsidRPr="00A04EFB">
        <w:rPr>
          <w:rFonts w:ascii="Cairo" w:eastAsia="Times New Roman" w:hAnsi="Cairo" w:cs="Times New Roman"/>
          <w:b/>
          <w:bCs/>
          <w:color w:val="293846"/>
          <w:sz w:val="48"/>
          <w:szCs w:val="48"/>
          <w:rtl/>
        </w:rPr>
        <w:t>عدد 3 من المميزات التي تتميز بها شبكات الجيل الخامس عن الجيل الرابع ؟</w:t>
      </w: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</w:rPr>
      </w:pPr>
      <w:bookmarkStart w:id="0" w:name="_GoBack"/>
      <w:bookmarkEnd w:id="0"/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  <w:r>
        <w:rPr>
          <w:rFonts w:ascii="Cairo" w:eastAsia="Times New Roman" w:hAnsi="Cairo" w:cs="Times New Roman" w:hint="cs"/>
          <w:b/>
          <w:bCs/>
          <w:color w:val="293846"/>
          <w:sz w:val="40"/>
          <w:szCs w:val="40"/>
          <w:rtl/>
          <w:lang w:bidi="ar-JO"/>
        </w:rPr>
        <w:t>1-</w:t>
      </w:r>
      <w:r w:rsidRPr="00A04EFB"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  <w:t>توفير سرعة إنترنت فائقة</w:t>
      </w: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  <w:r>
        <w:rPr>
          <w:rFonts w:ascii="Cairo" w:eastAsia="Times New Roman" w:hAnsi="Cairo" w:cs="Times New Roman" w:hint="cs"/>
          <w:b/>
          <w:bCs/>
          <w:color w:val="293846"/>
          <w:sz w:val="40"/>
          <w:szCs w:val="40"/>
          <w:rtl/>
        </w:rPr>
        <w:t>2-</w:t>
      </w:r>
      <w:r w:rsidRPr="00A04EFB"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  <w:t>توفير زمن انتقال قصير جدًا</w:t>
      </w: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  <w:r>
        <w:rPr>
          <w:rFonts w:ascii="Cairo" w:eastAsia="Times New Roman" w:hAnsi="Cairo" w:cs="Times New Roman" w:hint="cs"/>
          <w:b/>
          <w:bCs/>
          <w:color w:val="293846"/>
          <w:sz w:val="40"/>
          <w:szCs w:val="40"/>
          <w:rtl/>
        </w:rPr>
        <w:t>3-</w:t>
      </w:r>
      <w:r w:rsidRPr="00A04EFB"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  <w:t>دعم اتصال عدد كبير من الأجهزة</w:t>
      </w: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</w:pPr>
    </w:p>
    <w:p w:rsidR="00A04EFB" w:rsidRP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</w:rPr>
      </w:pPr>
      <w:r>
        <w:rPr>
          <w:rFonts w:ascii="Cairo" w:eastAsia="Times New Roman" w:hAnsi="Cairo" w:cs="Times New Roman" w:hint="cs"/>
          <w:b/>
          <w:bCs/>
          <w:color w:val="293846"/>
          <w:sz w:val="40"/>
          <w:szCs w:val="40"/>
          <w:rtl/>
        </w:rPr>
        <w:t>4-</w:t>
      </w:r>
      <w:r w:rsidRPr="00A04EFB">
        <w:rPr>
          <w:rFonts w:ascii="Cairo" w:eastAsia="Times New Roman" w:hAnsi="Cairo" w:cs="Times New Roman"/>
          <w:b/>
          <w:bCs/>
          <w:color w:val="293846"/>
          <w:sz w:val="40"/>
          <w:szCs w:val="40"/>
          <w:rtl/>
        </w:rPr>
        <w:t>توفير أمان وحماية عالية</w:t>
      </w:r>
    </w:p>
    <w:p w:rsidR="00A04EFB" w:rsidRP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</w:rPr>
      </w:pPr>
    </w:p>
    <w:p w:rsidR="00A04EFB" w:rsidRPr="00A04EFB" w:rsidRDefault="00A04EFB" w:rsidP="00A04EFB">
      <w:pPr>
        <w:shd w:val="clear" w:color="auto" w:fill="FFFFFF"/>
        <w:spacing w:after="0" w:line="240" w:lineRule="auto"/>
        <w:jc w:val="right"/>
        <w:rPr>
          <w:rFonts w:ascii="Cairo" w:eastAsia="Times New Roman" w:hAnsi="Cairo" w:cs="Times New Roman"/>
          <w:b/>
          <w:bCs/>
          <w:color w:val="293846"/>
          <w:sz w:val="40"/>
          <w:szCs w:val="40"/>
        </w:rPr>
      </w:pPr>
    </w:p>
    <w:p w:rsidR="00760DF0" w:rsidRPr="00A04EFB" w:rsidRDefault="00760DF0" w:rsidP="00A04EFB">
      <w:pPr>
        <w:jc w:val="right"/>
        <w:rPr>
          <w:sz w:val="36"/>
          <w:szCs w:val="36"/>
        </w:rPr>
      </w:pPr>
    </w:p>
    <w:sectPr w:rsidR="00760DF0" w:rsidRPr="00A0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B"/>
    <w:rsid w:val="00760DF0"/>
    <w:rsid w:val="00A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88025-8B91-4496-A2FD-24CA27E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1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2023-03-26T09:44:00Z</dcterms:created>
  <dcterms:modified xsi:type="dcterms:W3CDTF">2023-03-26T09:46:00Z</dcterms:modified>
</cp:coreProperties>
</file>