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06" w:rsidRDefault="006B7306" w:rsidP="006B7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Router</w:t>
      </w:r>
    </w:p>
    <w:p w:rsidR="006B7306" w:rsidRDefault="006B7306" w:rsidP="006B730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-modem</w:t>
      </w:r>
    </w:p>
    <w:p w:rsidR="006B7306" w:rsidRDefault="006B7306" w:rsidP="006B730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-switch </w:t>
      </w:r>
    </w:p>
    <w:p w:rsidR="006B7306" w:rsidRDefault="006B7306" w:rsidP="006B730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-wireless access point </w:t>
      </w:r>
    </w:p>
    <w:p w:rsidR="006B7306" w:rsidRDefault="006B7306" w:rsidP="006B7306">
      <w:pPr>
        <w:pStyle w:val="ListParagraph"/>
        <w:rPr>
          <w:sz w:val="28"/>
          <w:szCs w:val="28"/>
        </w:rPr>
      </w:pPr>
    </w:p>
    <w:p w:rsidR="006B7306" w:rsidRDefault="006B7306" w:rsidP="006B7306">
      <w:pPr>
        <w:pStyle w:val="ListParagraph"/>
        <w:rPr>
          <w:sz w:val="28"/>
          <w:szCs w:val="28"/>
        </w:rPr>
      </w:pPr>
    </w:p>
    <w:p w:rsidR="006B7306" w:rsidRDefault="006B7306" w:rsidP="006B7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Copper cable </w:t>
      </w:r>
    </w:p>
    <w:p w:rsidR="006B7306" w:rsidRDefault="006B7306" w:rsidP="006B730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fibre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optic cable </w:t>
      </w:r>
    </w:p>
    <w:p w:rsidR="006B7306" w:rsidRDefault="006B7306" w:rsidP="006B7306">
      <w:pPr>
        <w:pStyle w:val="ListParagraph"/>
        <w:rPr>
          <w:sz w:val="28"/>
          <w:szCs w:val="28"/>
        </w:rPr>
      </w:pPr>
    </w:p>
    <w:p w:rsidR="006B7306" w:rsidRDefault="006B7306" w:rsidP="006B730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7306">
        <w:rPr>
          <w:sz w:val="28"/>
          <w:szCs w:val="28"/>
        </w:rPr>
        <w:t xml:space="preserve">banks </w:t>
      </w:r>
    </w:p>
    <w:p w:rsidR="006B7306" w:rsidRDefault="006B7306" w:rsidP="006B7306">
      <w:pPr>
        <w:ind w:left="360"/>
        <w:rPr>
          <w:sz w:val="28"/>
          <w:szCs w:val="28"/>
        </w:rPr>
      </w:pPr>
    </w:p>
    <w:p w:rsidR="006B7306" w:rsidRDefault="006B7306" w:rsidP="006B7306">
      <w:pPr>
        <w:ind w:left="360"/>
        <w:rPr>
          <w:sz w:val="28"/>
          <w:szCs w:val="28"/>
        </w:rPr>
      </w:pPr>
    </w:p>
    <w:p w:rsidR="006B7306" w:rsidRPr="006B7306" w:rsidRDefault="006B7306" w:rsidP="006B7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because they use </w:t>
      </w:r>
      <w:proofErr w:type="spellStart"/>
      <w:r>
        <w:rPr>
          <w:sz w:val="28"/>
          <w:szCs w:val="28"/>
        </w:rPr>
        <w:t>fibre</w:t>
      </w:r>
      <w:proofErr w:type="spellEnd"/>
      <w:r>
        <w:rPr>
          <w:sz w:val="28"/>
          <w:szCs w:val="28"/>
        </w:rPr>
        <w:t xml:space="preserve">-optic cables in a hub room </w:t>
      </w:r>
      <w:bookmarkStart w:id="0" w:name="_GoBack"/>
      <w:bookmarkEnd w:id="0"/>
    </w:p>
    <w:p w:rsidR="006B7306" w:rsidRDefault="006B7306" w:rsidP="006B7306">
      <w:pPr>
        <w:pStyle w:val="ListParagraph"/>
        <w:rPr>
          <w:sz w:val="28"/>
          <w:szCs w:val="28"/>
        </w:rPr>
      </w:pPr>
    </w:p>
    <w:p w:rsidR="006B7306" w:rsidRPr="006B7306" w:rsidRDefault="006B7306" w:rsidP="006B7306">
      <w:pPr>
        <w:pStyle w:val="ListParagraph"/>
        <w:rPr>
          <w:sz w:val="28"/>
          <w:szCs w:val="28"/>
        </w:rPr>
      </w:pPr>
    </w:p>
    <w:sectPr w:rsidR="006B7306" w:rsidRPr="006B73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451B"/>
    <w:multiLevelType w:val="hybridMultilevel"/>
    <w:tmpl w:val="FE64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06"/>
    <w:rsid w:val="006B7306"/>
    <w:rsid w:val="00C3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</dc:creator>
  <cp:lastModifiedBy>GTS</cp:lastModifiedBy>
  <cp:revision>1</cp:revision>
  <dcterms:created xsi:type="dcterms:W3CDTF">2022-09-11T08:05:00Z</dcterms:created>
  <dcterms:modified xsi:type="dcterms:W3CDTF">2022-09-11T08:12:00Z</dcterms:modified>
</cp:coreProperties>
</file>